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78" w:rsidRPr="007B35ED" w:rsidRDefault="00733278" w:rsidP="00733278">
      <w:pPr>
        <w:pStyle w:val="Listeavsnitt"/>
        <w:numPr>
          <w:ilvl w:val="0"/>
          <w:numId w:val="3"/>
        </w:numPr>
        <w:rPr>
          <w:color w:val="FF0000"/>
          <w:sz w:val="28"/>
          <w:szCs w:val="28"/>
        </w:rPr>
      </w:pPr>
      <w:bookmarkStart w:id="0" w:name="_GoBack"/>
      <w:bookmarkEnd w:id="0"/>
      <w:r w:rsidRPr="007B35ED">
        <w:rPr>
          <w:color w:val="FF0000"/>
          <w:sz w:val="28"/>
          <w:szCs w:val="28"/>
        </w:rPr>
        <w:t>Hvilke barneskoleelever har tilbud om å være på skolen?</w:t>
      </w:r>
    </w:p>
    <w:p w:rsidR="00733278" w:rsidRPr="0002392C" w:rsidRDefault="00733278" w:rsidP="00733278">
      <w:pPr>
        <w:pStyle w:val="NormalWeb"/>
        <w:shd w:val="clear" w:color="auto" w:fill="FCFFFC"/>
        <w:spacing w:before="240" w:beforeAutospacing="0" w:after="240" w:afterAutospacing="0"/>
        <w:rPr>
          <w:rFonts w:asciiTheme="minorHAnsi" w:hAnsiTheme="minorHAnsi" w:cs="Arial"/>
          <w:color w:val="212121"/>
          <w:sz w:val="22"/>
          <w:szCs w:val="22"/>
        </w:rPr>
      </w:pPr>
      <w:r w:rsidRPr="0002392C">
        <w:rPr>
          <w:rFonts w:asciiTheme="minorHAnsi" w:hAnsiTheme="minorHAnsi"/>
          <w:sz w:val="22"/>
          <w:szCs w:val="22"/>
        </w:rPr>
        <w:t>Helsedirektorat</w:t>
      </w:r>
      <w:r>
        <w:rPr>
          <w:rFonts w:asciiTheme="minorHAnsi" w:hAnsiTheme="minorHAnsi"/>
          <w:sz w:val="22"/>
          <w:szCs w:val="22"/>
        </w:rPr>
        <w:t xml:space="preserve">et kunngjorde 12. mars at </w:t>
      </w:r>
      <w:r w:rsidRPr="0002392C">
        <w:rPr>
          <w:rFonts w:asciiTheme="minorHAnsi" w:hAnsiTheme="minorHAnsi" w:cs="Arial"/>
          <w:color w:val="212121"/>
          <w:sz w:val="22"/>
          <w:szCs w:val="22"/>
        </w:rPr>
        <w:t>15 funksjoner er kritiske for samfunnet</w:t>
      </w:r>
      <w:r>
        <w:rPr>
          <w:rFonts w:asciiTheme="minorHAnsi" w:hAnsiTheme="minorHAnsi" w:cs="Arial"/>
          <w:color w:val="212121"/>
          <w:sz w:val="22"/>
          <w:szCs w:val="22"/>
        </w:rPr>
        <w:t xml:space="preserve"> under Corona-pandemien</w:t>
      </w:r>
      <w:r w:rsidRPr="0002392C">
        <w:rPr>
          <w:rFonts w:asciiTheme="minorHAnsi" w:hAnsiTheme="minorHAnsi" w:cs="Arial"/>
          <w:color w:val="212121"/>
          <w:sz w:val="22"/>
          <w:szCs w:val="22"/>
        </w:rPr>
        <w:t xml:space="preserve"> og at barneskolene</w:t>
      </w:r>
      <w:r>
        <w:rPr>
          <w:rFonts w:asciiTheme="minorHAnsi" w:hAnsiTheme="minorHAnsi" w:cs="Arial"/>
          <w:color w:val="212121"/>
          <w:sz w:val="22"/>
          <w:szCs w:val="22"/>
        </w:rPr>
        <w:t xml:space="preserve"> skal ha et tilbud til elever</w:t>
      </w:r>
      <w:r w:rsidRPr="0002392C">
        <w:rPr>
          <w:rFonts w:asciiTheme="minorHAnsi" w:hAnsiTheme="minorHAnsi" w:cs="Arial"/>
          <w:color w:val="212121"/>
          <w:sz w:val="22"/>
          <w:szCs w:val="22"/>
        </w:rPr>
        <w:t xml:space="preserve"> hvor begge foreldre er pålagt av arbeidsgiver å møte på jobb i skoletiden. Det er ikke nok at man jobber i virksomheter som faller inn under disse 15 områdene, men de arbeidsoppgaver foresatte utfører i skoletiden skal </w:t>
      </w:r>
      <w:r>
        <w:rPr>
          <w:rFonts w:asciiTheme="minorHAnsi" w:hAnsiTheme="minorHAnsi" w:cs="Arial"/>
          <w:color w:val="212121"/>
          <w:sz w:val="22"/>
          <w:szCs w:val="22"/>
        </w:rPr>
        <w:t xml:space="preserve">være nødvendige for å opprettholde samfunnssikkerheten. </w:t>
      </w:r>
    </w:p>
    <w:p w:rsidR="00733278" w:rsidRDefault="00733278" w:rsidP="00733278">
      <w:pPr>
        <w:pStyle w:val="NormalWeb"/>
        <w:shd w:val="clear" w:color="auto" w:fill="FCFFFC"/>
        <w:spacing w:before="240" w:beforeAutospacing="0" w:after="240" w:afterAutospacing="0"/>
        <w:rPr>
          <w:rFonts w:asciiTheme="minorHAnsi" w:hAnsiTheme="minorHAnsi" w:cs="Arial"/>
          <w:color w:val="212121"/>
          <w:sz w:val="22"/>
          <w:szCs w:val="22"/>
        </w:rPr>
      </w:pPr>
      <w:r>
        <w:rPr>
          <w:rFonts w:asciiTheme="minorHAnsi" w:hAnsiTheme="minorHAnsi" w:cs="Arial"/>
          <w:color w:val="212121"/>
          <w:sz w:val="22"/>
          <w:szCs w:val="22"/>
        </w:rPr>
        <w:t>Dette er vilkårene for å få tilbud om å være på skolen:</w:t>
      </w:r>
    </w:p>
    <w:p w:rsidR="00733278" w:rsidRDefault="00733278" w:rsidP="00733278">
      <w:pPr>
        <w:pStyle w:val="NormalWeb"/>
        <w:numPr>
          <w:ilvl w:val="0"/>
          <w:numId w:val="2"/>
        </w:numPr>
        <w:shd w:val="clear" w:color="auto" w:fill="FCFFFC"/>
        <w:spacing w:before="240" w:beforeAutospacing="0" w:after="240" w:afterAutospacing="0"/>
        <w:rPr>
          <w:rFonts w:asciiTheme="minorHAnsi" w:hAnsiTheme="minorHAnsi" w:cs="Arial"/>
          <w:color w:val="212121"/>
          <w:sz w:val="22"/>
          <w:szCs w:val="22"/>
        </w:rPr>
      </w:pPr>
      <w:r w:rsidRPr="00C160BC">
        <w:rPr>
          <w:rFonts w:asciiTheme="minorHAnsi" w:hAnsiTheme="minorHAnsi" w:cs="Arial"/>
          <w:color w:val="212121"/>
          <w:sz w:val="22"/>
          <w:szCs w:val="22"/>
        </w:rPr>
        <w:t xml:space="preserve">Begge foresatte må </w:t>
      </w:r>
      <w:r w:rsidRPr="008049DC">
        <w:rPr>
          <w:rFonts w:asciiTheme="minorHAnsi" w:hAnsiTheme="minorHAnsi" w:cs="Arial"/>
          <w:color w:val="212121"/>
          <w:sz w:val="22"/>
          <w:szCs w:val="22"/>
          <w:u w:val="single"/>
        </w:rPr>
        <w:t>samtidig</w:t>
      </w:r>
      <w:r w:rsidRPr="00C160BC">
        <w:rPr>
          <w:rFonts w:asciiTheme="minorHAnsi" w:hAnsiTheme="minorHAnsi" w:cs="Arial"/>
          <w:color w:val="212121"/>
          <w:sz w:val="22"/>
          <w:szCs w:val="22"/>
        </w:rPr>
        <w:t xml:space="preserve"> være </w:t>
      </w:r>
      <w:r w:rsidRPr="008049DC">
        <w:rPr>
          <w:rFonts w:asciiTheme="minorHAnsi" w:hAnsiTheme="minorHAnsi" w:cs="Arial"/>
          <w:color w:val="212121"/>
          <w:sz w:val="22"/>
          <w:szCs w:val="22"/>
          <w:u w:val="single"/>
        </w:rPr>
        <w:t>pålagt</w:t>
      </w:r>
      <w:r w:rsidRPr="00C160BC">
        <w:rPr>
          <w:rFonts w:asciiTheme="minorHAnsi" w:hAnsiTheme="minorHAnsi" w:cs="Arial"/>
          <w:color w:val="212121"/>
          <w:sz w:val="22"/>
          <w:szCs w:val="22"/>
        </w:rPr>
        <w:t xml:space="preserve">, av arbeidsgiver </w:t>
      </w:r>
      <w:r>
        <w:rPr>
          <w:rFonts w:asciiTheme="minorHAnsi" w:hAnsiTheme="minorHAnsi" w:cs="Arial"/>
          <w:color w:val="212121"/>
          <w:sz w:val="22"/>
          <w:szCs w:val="22"/>
        </w:rPr>
        <w:t>innen</w:t>
      </w:r>
      <w:r w:rsidRPr="00C160BC">
        <w:rPr>
          <w:rFonts w:asciiTheme="minorHAnsi" w:hAnsiTheme="minorHAnsi" w:cs="Arial"/>
          <w:color w:val="212121"/>
          <w:sz w:val="22"/>
          <w:szCs w:val="22"/>
        </w:rPr>
        <w:t xml:space="preserve"> de 15 samfunnskritiske funksjonene, å møte på jobb </w:t>
      </w:r>
      <w:r w:rsidRPr="008049DC">
        <w:rPr>
          <w:rFonts w:asciiTheme="minorHAnsi" w:hAnsiTheme="minorHAnsi" w:cs="Arial"/>
          <w:color w:val="212121"/>
          <w:sz w:val="22"/>
          <w:szCs w:val="22"/>
          <w:u w:val="single"/>
        </w:rPr>
        <w:t>i skoletiden</w:t>
      </w:r>
      <w:r w:rsidRPr="00C160BC">
        <w:rPr>
          <w:rFonts w:asciiTheme="minorHAnsi" w:hAnsiTheme="minorHAnsi" w:cs="Arial"/>
          <w:color w:val="212121"/>
          <w:sz w:val="22"/>
          <w:szCs w:val="22"/>
        </w:rPr>
        <w:t xml:space="preserve">. </w:t>
      </w:r>
    </w:p>
    <w:p w:rsidR="00733278" w:rsidRDefault="00733278" w:rsidP="00733278">
      <w:pPr>
        <w:pStyle w:val="NormalWeb"/>
        <w:numPr>
          <w:ilvl w:val="0"/>
          <w:numId w:val="2"/>
        </w:numPr>
        <w:shd w:val="clear" w:color="auto" w:fill="FCFFFC"/>
        <w:spacing w:before="240" w:beforeAutospacing="0" w:after="240" w:afterAutospacing="0"/>
        <w:rPr>
          <w:rFonts w:asciiTheme="minorHAnsi" w:hAnsiTheme="minorHAnsi" w:cs="Arial"/>
          <w:color w:val="212121"/>
          <w:sz w:val="22"/>
          <w:szCs w:val="22"/>
        </w:rPr>
      </w:pPr>
      <w:r w:rsidRPr="00C160BC">
        <w:rPr>
          <w:rFonts w:asciiTheme="minorHAnsi" w:hAnsiTheme="minorHAnsi" w:cs="Arial"/>
          <w:color w:val="212121"/>
          <w:sz w:val="22"/>
          <w:szCs w:val="22"/>
        </w:rPr>
        <w:t>Dersom noen i husstanden er pålagt hjemmekarantene kan ikke eleven være på skolen</w:t>
      </w:r>
    </w:p>
    <w:p w:rsidR="00733278" w:rsidRPr="00EF09AD" w:rsidRDefault="00733278" w:rsidP="00733278">
      <w:pPr>
        <w:pStyle w:val="NormalWeb"/>
        <w:shd w:val="clear" w:color="auto" w:fill="FCFFFC"/>
        <w:spacing w:before="240" w:beforeAutospacing="0" w:after="240" w:afterAutospacing="0"/>
        <w:rPr>
          <w:rFonts w:asciiTheme="minorHAnsi" w:hAnsiTheme="minorHAnsi" w:cs="Arial"/>
          <w:color w:val="212121"/>
          <w:sz w:val="22"/>
          <w:szCs w:val="22"/>
        </w:rPr>
      </w:pPr>
      <w:r>
        <w:rPr>
          <w:rFonts w:asciiTheme="minorHAnsi" w:hAnsiTheme="minorHAnsi" w:cs="Arial"/>
          <w:color w:val="212121"/>
          <w:sz w:val="22"/>
          <w:szCs w:val="22"/>
        </w:rPr>
        <w:t>Skolen kan kreve dokumentasjon fra arbeidsgiver.</w:t>
      </w:r>
      <w:r w:rsidRPr="00EF09AD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 </w:t>
      </w:r>
    </w:p>
    <w:p w:rsidR="00733278" w:rsidRPr="0002392C" w:rsidRDefault="00733278" w:rsidP="00733278">
      <w:pPr>
        <w:pStyle w:val="NormalWeb"/>
        <w:shd w:val="clear" w:color="auto" w:fill="FCFFFC"/>
        <w:spacing w:before="240" w:beforeAutospacing="0" w:after="0" w:afterAutospacing="0"/>
        <w:rPr>
          <w:rFonts w:asciiTheme="minorHAnsi" w:hAnsiTheme="minorHAnsi"/>
          <w:sz w:val="22"/>
          <w:szCs w:val="22"/>
        </w:rPr>
      </w:pPr>
      <w:r w:rsidRPr="0002392C">
        <w:rPr>
          <w:rFonts w:asciiTheme="minorHAnsi" w:hAnsiTheme="minorHAnsi" w:cs="Arial"/>
          <w:color w:val="212121"/>
          <w:sz w:val="22"/>
          <w:szCs w:val="22"/>
        </w:rPr>
        <w:t xml:space="preserve">De 15 </w:t>
      </w:r>
      <w:r>
        <w:rPr>
          <w:rFonts w:asciiTheme="minorHAnsi" w:hAnsiTheme="minorHAnsi" w:cs="Arial"/>
          <w:color w:val="212121"/>
          <w:sz w:val="22"/>
          <w:szCs w:val="22"/>
        </w:rPr>
        <w:t xml:space="preserve">samfunnskritiske </w:t>
      </w:r>
      <w:r w:rsidRPr="0002392C">
        <w:rPr>
          <w:rFonts w:asciiTheme="minorHAnsi" w:hAnsiTheme="minorHAnsi" w:cs="Arial"/>
          <w:color w:val="212121"/>
          <w:sz w:val="22"/>
          <w:szCs w:val="22"/>
        </w:rPr>
        <w:t xml:space="preserve">funksjonene er listet opp under: </w:t>
      </w:r>
    </w:p>
    <w:p w:rsidR="00733278" w:rsidRPr="0002392C" w:rsidRDefault="00733278" w:rsidP="00733278">
      <w:pPr>
        <w:numPr>
          <w:ilvl w:val="0"/>
          <w:numId w:val="1"/>
        </w:numPr>
        <w:shd w:val="clear" w:color="auto" w:fill="FCFFFC"/>
        <w:spacing w:after="0" w:line="240" w:lineRule="auto"/>
        <w:rPr>
          <w:rFonts w:eastAsia="Times New Roman" w:cs="Arial"/>
          <w:color w:val="212121"/>
          <w:lang w:eastAsia="nb-NO"/>
        </w:rPr>
      </w:pPr>
      <w:r w:rsidRPr="0002392C">
        <w:rPr>
          <w:rFonts w:eastAsia="Times New Roman" w:cs="Arial"/>
          <w:color w:val="212121"/>
          <w:lang w:eastAsia="nb-NO"/>
        </w:rPr>
        <w:t>Styring og kriseledelse</w:t>
      </w:r>
    </w:p>
    <w:p w:rsidR="00733278" w:rsidRPr="0002392C" w:rsidRDefault="00733278" w:rsidP="00733278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rPr>
          <w:rFonts w:eastAsia="Times New Roman" w:cs="Arial"/>
          <w:color w:val="212121"/>
          <w:lang w:eastAsia="nb-NO"/>
        </w:rPr>
      </w:pPr>
      <w:r w:rsidRPr="0002392C">
        <w:rPr>
          <w:rFonts w:eastAsia="Times New Roman" w:cs="Arial"/>
          <w:color w:val="212121"/>
          <w:lang w:eastAsia="nb-NO"/>
        </w:rPr>
        <w:t>Forsvar</w:t>
      </w:r>
    </w:p>
    <w:p w:rsidR="00733278" w:rsidRPr="0002392C" w:rsidRDefault="00733278" w:rsidP="00733278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rPr>
          <w:rFonts w:eastAsia="Times New Roman" w:cs="Arial"/>
          <w:color w:val="212121"/>
          <w:lang w:eastAsia="nb-NO"/>
        </w:rPr>
      </w:pPr>
      <w:r w:rsidRPr="0002392C">
        <w:rPr>
          <w:rFonts w:eastAsia="Times New Roman" w:cs="Arial"/>
          <w:color w:val="212121"/>
          <w:lang w:eastAsia="nb-NO"/>
        </w:rPr>
        <w:t>Lov og orden</w:t>
      </w:r>
    </w:p>
    <w:p w:rsidR="00733278" w:rsidRPr="0002392C" w:rsidRDefault="00733278" w:rsidP="00733278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rPr>
          <w:rFonts w:eastAsia="Times New Roman" w:cs="Arial"/>
          <w:color w:val="212121"/>
          <w:lang w:eastAsia="nb-NO"/>
        </w:rPr>
      </w:pPr>
      <w:r w:rsidRPr="0002392C">
        <w:rPr>
          <w:rFonts w:eastAsia="Times New Roman" w:cs="Arial"/>
          <w:color w:val="212121"/>
          <w:lang w:eastAsia="nb-NO"/>
        </w:rPr>
        <w:t>Helse og omsorg</w:t>
      </w:r>
    </w:p>
    <w:p w:rsidR="00733278" w:rsidRPr="0002392C" w:rsidRDefault="00733278" w:rsidP="00733278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rPr>
          <w:rFonts w:eastAsia="Times New Roman" w:cs="Arial"/>
          <w:color w:val="212121"/>
          <w:lang w:eastAsia="nb-NO"/>
        </w:rPr>
      </w:pPr>
      <w:r w:rsidRPr="0002392C">
        <w:rPr>
          <w:rFonts w:eastAsia="Times New Roman" w:cs="Arial"/>
          <w:color w:val="212121"/>
          <w:lang w:eastAsia="nb-NO"/>
        </w:rPr>
        <w:t>Redningstjeneste</w:t>
      </w:r>
    </w:p>
    <w:p w:rsidR="00733278" w:rsidRPr="0002392C" w:rsidRDefault="00733278" w:rsidP="00733278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rPr>
          <w:rFonts w:eastAsia="Times New Roman" w:cs="Arial"/>
          <w:color w:val="212121"/>
          <w:lang w:eastAsia="nb-NO"/>
        </w:rPr>
      </w:pPr>
      <w:r w:rsidRPr="0002392C">
        <w:rPr>
          <w:rFonts w:eastAsia="Times New Roman" w:cs="Arial"/>
          <w:color w:val="212121"/>
          <w:lang w:eastAsia="nb-NO"/>
        </w:rPr>
        <w:t>IKT-sikkerhet i sivil sektor</w:t>
      </w:r>
    </w:p>
    <w:p w:rsidR="00733278" w:rsidRPr="0002392C" w:rsidRDefault="00733278" w:rsidP="00733278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rPr>
          <w:rFonts w:eastAsia="Times New Roman" w:cs="Arial"/>
          <w:color w:val="212121"/>
          <w:lang w:eastAsia="nb-NO"/>
        </w:rPr>
      </w:pPr>
      <w:r w:rsidRPr="0002392C">
        <w:rPr>
          <w:rFonts w:eastAsia="Times New Roman" w:cs="Arial"/>
          <w:color w:val="212121"/>
          <w:lang w:eastAsia="nb-NO"/>
        </w:rPr>
        <w:t>Natur og miljø</w:t>
      </w:r>
    </w:p>
    <w:p w:rsidR="00733278" w:rsidRPr="0002392C" w:rsidRDefault="00733278" w:rsidP="00733278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rPr>
          <w:rFonts w:eastAsia="Times New Roman" w:cs="Arial"/>
          <w:color w:val="212121"/>
          <w:lang w:eastAsia="nb-NO"/>
        </w:rPr>
      </w:pPr>
      <w:r w:rsidRPr="0002392C">
        <w:rPr>
          <w:rFonts w:eastAsia="Times New Roman" w:cs="Arial"/>
          <w:color w:val="212121"/>
          <w:lang w:eastAsia="nb-NO"/>
        </w:rPr>
        <w:t>Forsyningssikkerhet</w:t>
      </w:r>
    </w:p>
    <w:p w:rsidR="00733278" w:rsidRPr="0002392C" w:rsidRDefault="00733278" w:rsidP="00733278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rPr>
          <w:rFonts w:eastAsia="Times New Roman" w:cs="Arial"/>
          <w:color w:val="212121"/>
          <w:lang w:eastAsia="nb-NO"/>
        </w:rPr>
      </w:pPr>
      <w:r w:rsidRPr="0002392C">
        <w:rPr>
          <w:rFonts w:eastAsia="Times New Roman" w:cs="Arial"/>
          <w:color w:val="212121"/>
          <w:lang w:eastAsia="nb-NO"/>
        </w:rPr>
        <w:t>Vann og avløp</w:t>
      </w:r>
    </w:p>
    <w:p w:rsidR="00733278" w:rsidRPr="0002392C" w:rsidRDefault="00733278" w:rsidP="00733278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rPr>
          <w:rFonts w:eastAsia="Times New Roman" w:cs="Arial"/>
          <w:color w:val="212121"/>
          <w:lang w:eastAsia="nb-NO"/>
        </w:rPr>
      </w:pPr>
      <w:r w:rsidRPr="0002392C">
        <w:rPr>
          <w:rFonts w:eastAsia="Times New Roman" w:cs="Arial"/>
          <w:color w:val="212121"/>
          <w:lang w:eastAsia="nb-NO"/>
        </w:rPr>
        <w:t>Finansielle tjenester</w:t>
      </w:r>
    </w:p>
    <w:p w:rsidR="00733278" w:rsidRPr="0002392C" w:rsidRDefault="00733278" w:rsidP="00733278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rPr>
          <w:rFonts w:eastAsia="Times New Roman" w:cs="Arial"/>
          <w:color w:val="212121"/>
          <w:lang w:eastAsia="nb-NO"/>
        </w:rPr>
      </w:pPr>
      <w:r w:rsidRPr="0002392C">
        <w:rPr>
          <w:rFonts w:eastAsia="Times New Roman" w:cs="Arial"/>
          <w:color w:val="212121"/>
          <w:lang w:eastAsia="nb-NO"/>
        </w:rPr>
        <w:t>Kraftforsyning</w:t>
      </w:r>
    </w:p>
    <w:p w:rsidR="00733278" w:rsidRPr="0002392C" w:rsidRDefault="00733278" w:rsidP="00733278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rPr>
          <w:rFonts w:eastAsia="Times New Roman" w:cs="Arial"/>
          <w:color w:val="212121"/>
          <w:lang w:eastAsia="nb-NO"/>
        </w:rPr>
      </w:pPr>
      <w:r w:rsidRPr="0002392C">
        <w:rPr>
          <w:rFonts w:eastAsia="Times New Roman" w:cs="Arial"/>
          <w:color w:val="212121"/>
          <w:lang w:eastAsia="nb-NO"/>
        </w:rPr>
        <w:t>Elektroniske kommunikasjonstjenester</w:t>
      </w:r>
    </w:p>
    <w:p w:rsidR="00733278" w:rsidRPr="0002392C" w:rsidRDefault="00733278" w:rsidP="00733278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rPr>
          <w:rFonts w:eastAsia="Times New Roman" w:cs="Arial"/>
          <w:color w:val="212121"/>
          <w:lang w:eastAsia="nb-NO"/>
        </w:rPr>
      </w:pPr>
      <w:r w:rsidRPr="0002392C">
        <w:rPr>
          <w:rFonts w:eastAsia="Times New Roman" w:cs="Arial"/>
          <w:color w:val="212121"/>
          <w:lang w:eastAsia="nb-NO"/>
        </w:rPr>
        <w:t>Transport</w:t>
      </w:r>
    </w:p>
    <w:p w:rsidR="00733278" w:rsidRPr="0002392C" w:rsidRDefault="00733278" w:rsidP="00733278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rPr>
          <w:rFonts w:eastAsia="Times New Roman" w:cs="Arial"/>
          <w:color w:val="212121"/>
          <w:lang w:eastAsia="nb-NO"/>
        </w:rPr>
      </w:pPr>
      <w:r w:rsidRPr="0002392C">
        <w:rPr>
          <w:rFonts w:eastAsia="Times New Roman" w:cs="Arial"/>
          <w:color w:val="212121"/>
          <w:lang w:eastAsia="nb-NO"/>
        </w:rPr>
        <w:t>Satellittbaserte tjenester</w:t>
      </w:r>
    </w:p>
    <w:p w:rsidR="00733278" w:rsidRPr="0002392C" w:rsidRDefault="00733278" w:rsidP="00733278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rPr>
          <w:rFonts w:eastAsia="Times New Roman" w:cs="Arial"/>
          <w:color w:val="212121"/>
          <w:lang w:eastAsia="nb-NO"/>
        </w:rPr>
      </w:pPr>
      <w:r w:rsidRPr="0002392C">
        <w:rPr>
          <w:rFonts w:eastAsia="Times New Roman" w:cs="Arial"/>
          <w:color w:val="212121"/>
          <w:lang w:eastAsia="nb-NO"/>
        </w:rPr>
        <w:t>Apotekene</w:t>
      </w:r>
    </w:p>
    <w:p w:rsidR="00733278" w:rsidRPr="00582F1E" w:rsidRDefault="00733278" w:rsidP="00733278">
      <w:r w:rsidRPr="00582F1E">
        <w:t>Mer informasjon om hva som er samfunnskritiske funksjoner finner du</w:t>
      </w:r>
      <w:r>
        <w:t xml:space="preserve"> i kortform</w:t>
      </w:r>
      <w:r w:rsidRPr="00582F1E">
        <w:t xml:space="preserve"> her:</w:t>
      </w:r>
    </w:p>
    <w:p w:rsidR="00733278" w:rsidRPr="00CC1BDB" w:rsidRDefault="003876A4" w:rsidP="00733278">
      <w:pPr>
        <w:spacing w:after="0" w:line="240" w:lineRule="auto"/>
        <w:rPr>
          <w:color w:val="0070C0"/>
          <w:u w:val="single"/>
        </w:rPr>
      </w:pPr>
      <w:hyperlink r:id="rId5" w:history="1">
        <w:r w:rsidR="00733278" w:rsidRPr="00CC1BDB">
          <w:rPr>
            <w:color w:val="0070C0"/>
            <w:u w:val="single"/>
          </w:rPr>
          <w:t>https://www.dsb.no/globalassets/dokumenter/rapporter/kiksii_kortversjon.pdf</w:t>
        </w:r>
      </w:hyperlink>
    </w:p>
    <w:p w:rsidR="00733278" w:rsidRDefault="00733278" w:rsidP="00733278">
      <w:pPr>
        <w:spacing w:after="0" w:line="240" w:lineRule="auto"/>
        <w:rPr>
          <w:color w:val="0563C1" w:themeColor="hyperlink"/>
          <w:u w:val="single"/>
        </w:rPr>
      </w:pPr>
    </w:p>
    <w:p w:rsidR="00733278" w:rsidRDefault="00733278" w:rsidP="00733278">
      <w:r>
        <w:t>En utfyllende veileder til hvilke oppgaver som anses som samfunnskritisk finner du her:</w:t>
      </w:r>
    </w:p>
    <w:p w:rsidR="00733278" w:rsidRPr="00CC1BDB" w:rsidRDefault="003876A4" w:rsidP="00733278">
      <w:pPr>
        <w:spacing w:after="0" w:line="240" w:lineRule="auto"/>
        <w:rPr>
          <w:color w:val="0070C0"/>
        </w:rPr>
      </w:pPr>
      <w:hyperlink r:id="rId6" w:history="1">
        <w:r w:rsidR="00733278" w:rsidRPr="00CC1BDB">
          <w:rPr>
            <w:rStyle w:val="Hyperkobling"/>
            <w:color w:val="0070C0"/>
          </w:rPr>
          <w:t>https://www.dsb.no/globalassets/dokumenter/rapporter/kiks-2_januar.pdf</w:t>
        </w:r>
      </w:hyperlink>
    </w:p>
    <w:p w:rsidR="00733278" w:rsidRDefault="00733278" w:rsidP="00733278"/>
    <w:p w:rsidR="00733278" w:rsidRPr="00733278" w:rsidRDefault="00733278" w:rsidP="00733278">
      <w:pPr>
        <w:pStyle w:val="Overskrift2"/>
        <w:rPr>
          <w:color w:val="FF0000"/>
        </w:rPr>
      </w:pPr>
      <w:r w:rsidRPr="00733278">
        <w:rPr>
          <w:color w:val="FF0000"/>
        </w:rPr>
        <w:t>Fra og med 14. mars er følgende grupper</w:t>
      </w:r>
      <w:r>
        <w:rPr>
          <w:color w:val="FF0000"/>
        </w:rPr>
        <w:t xml:space="preserve"> lagt til</w:t>
      </w:r>
    </w:p>
    <w:p w:rsidR="00733278" w:rsidRPr="0072742F" w:rsidRDefault="00733278" w:rsidP="00733278">
      <w:pPr>
        <w:rPr>
          <w:rFonts w:cs="Arial"/>
          <w:color w:val="333333"/>
          <w:shd w:val="clear" w:color="auto" w:fill="FFFFFF"/>
        </w:rPr>
      </w:pPr>
      <w:r w:rsidRPr="009909D7">
        <w:rPr>
          <w:rFonts w:cs="Arial"/>
          <w:b/>
          <w:color w:val="333333"/>
          <w:shd w:val="clear" w:color="auto" w:fill="FFFFFF"/>
        </w:rPr>
        <w:t>Nærings- og fiskeridepartementet</w:t>
      </w:r>
      <w:r w:rsidRPr="005F413D">
        <w:rPr>
          <w:rFonts w:cs="Arial"/>
          <w:color w:val="333333"/>
          <w:shd w:val="clear" w:color="auto" w:fill="FFFFFF"/>
        </w:rPr>
        <w:t xml:space="preserve"> </w:t>
      </w:r>
      <w:r>
        <w:rPr>
          <w:rFonts w:cs="Arial"/>
          <w:color w:val="333333"/>
          <w:shd w:val="clear" w:color="auto" w:fill="FFFFFF"/>
        </w:rPr>
        <w:t>bestemte</w:t>
      </w:r>
      <w:r w:rsidRPr="005F413D">
        <w:rPr>
          <w:rFonts w:cs="Arial"/>
          <w:color w:val="333333"/>
          <w:shd w:val="clear" w:color="auto" w:fill="FFFFFF"/>
        </w:rPr>
        <w:t xml:space="preserve"> </w:t>
      </w:r>
      <w:r>
        <w:rPr>
          <w:rFonts w:cs="Arial"/>
          <w:color w:val="333333"/>
          <w:shd w:val="clear" w:color="auto" w:fill="FFFFFF"/>
        </w:rPr>
        <w:t xml:space="preserve">14. mars at </w:t>
      </w:r>
      <w:r w:rsidRPr="005F413D">
        <w:rPr>
          <w:rFonts w:cs="Arial"/>
          <w:color w:val="333333"/>
          <w:shd w:val="clear" w:color="auto" w:fill="FFFFFF"/>
        </w:rPr>
        <w:t>personell med viktige roller</w:t>
      </w:r>
      <w:r>
        <w:rPr>
          <w:rFonts w:cs="Arial"/>
          <w:color w:val="333333"/>
          <w:shd w:val="clear" w:color="auto" w:fill="FFFFFF"/>
        </w:rPr>
        <w:t xml:space="preserve"> </w:t>
      </w:r>
      <w:r w:rsidRPr="005F413D">
        <w:rPr>
          <w:rFonts w:cs="Arial"/>
          <w:color w:val="333333"/>
          <w:shd w:val="clear" w:color="auto" w:fill="FFFFFF"/>
        </w:rPr>
        <w:t>i</w:t>
      </w:r>
      <w:r>
        <w:rPr>
          <w:rFonts w:cs="Arial"/>
          <w:color w:val="333333"/>
          <w:shd w:val="clear" w:color="auto" w:fill="FFFFFF"/>
        </w:rPr>
        <w:t>nnen</w:t>
      </w:r>
      <w:r w:rsidRPr="005F413D">
        <w:rPr>
          <w:rFonts w:cs="Arial"/>
          <w:color w:val="333333"/>
          <w:shd w:val="clear" w:color="auto" w:fill="FFFFFF"/>
        </w:rPr>
        <w:t xml:space="preserve"> matvareforsyningen og drivstofforsyningen</w:t>
      </w:r>
      <w:r>
        <w:rPr>
          <w:rFonts w:cs="Arial"/>
          <w:color w:val="333333"/>
          <w:shd w:val="clear" w:color="auto" w:fill="FFFFFF"/>
        </w:rPr>
        <w:t xml:space="preserve"> er samfunnskritisk personell</w:t>
      </w:r>
      <w:r w:rsidRPr="005F413D">
        <w:rPr>
          <w:rFonts w:cs="Arial"/>
          <w:color w:val="333333"/>
          <w:shd w:val="clear" w:color="auto" w:fill="FFFFFF"/>
        </w:rPr>
        <w:t>.</w:t>
      </w:r>
      <w:r>
        <w:rPr>
          <w:rFonts w:cs="Arial"/>
          <w:color w:val="333333"/>
          <w:shd w:val="clear" w:color="auto" w:fill="FFFFFF"/>
        </w:rPr>
        <w:t xml:space="preserve"> </w:t>
      </w:r>
    </w:p>
    <w:p w:rsidR="00733278" w:rsidRPr="005F413D" w:rsidRDefault="00733278" w:rsidP="00733278">
      <w:p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Følgende eksempler gis:</w:t>
      </w:r>
      <w:r w:rsidRPr="005F413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 </w:t>
      </w:r>
    </w:p>
    <w:p w:rsidR="00733278" w:rsidRPr="005F413D" w:rsidRDefault="00733278" w:rsidP="00733278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nb-NO"/>
        </w:rPr>
      </w:pPr>
      <w:r w:rsidRPr="005F413D">
        <w:rPr>
          <w:rFonts w:eastAsia="Times New Roman" w:cs="Arial"/>
          <w:color w:val="333333"/>
          <w:lang w:eastAsia="nb-NO"/>
        </w:rPr>
        <w:t>- sjåfører, </w:t>
      </w:r>
    </w:p>
    <w:p w:rsidR="00733278" w:rsidRPr="005F413D" w:rsidRDefault="00733278" w:rsidP="00733278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nb-NO"/>
        </w:rPr>
      </w:pPr>
      <w:r w:rsidRPr="005F413D">
        <w:rPr>
          <w:rFonts w:eastAsia="Times New Roman" w:cs="Arial"/>
          <w:color w:val="333333"/>
          <w:lang w:eastAsia="nb-NO"/>
        </w:rPr>
        <w:t>- lagerarbeidere, </w:t>
      </w:r>
    </w:p>
    <w:p w:rsidR="00733278" w:rsidRPr="005F413D" w:rsidRDefault="00733278" w:rsidP="00733278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nb-NO"/>
        </w:rPr>
      </w:pPr>
      <w:r w:rsidRPr="005F413D">
        <w:rPr>
          <w:rFonts w:eastAsia="Times New Roman" w:cs="Arial"/>
          <w:color w:val="333333"/>
          <w:lang w:eastAsia="nb-NO"/>
        </w:rPr>
        <w:t>- ansatte ved distribunaler og lagre, </w:t>
      </w:r>
    </w:p>
    <w:p w:rsidR="00733278" w:rsidRPr="005F413D" w:rsidRDefault="00733278" w:rsidP="00733278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nb-NO"/>
        </w:rPr>
      </w:pPr>
      <w:r w:rsidRPr="005F413D">
        <w:rPr>
          <w:rFonts w:eastAsia="Times New Roman" w:cs="Arial"/>
          <w:color w:val="333333"/>
          <w:lang w:eastAsia="nb-NO"/>
        </w:rPr>
        <w:t>- ansatte ved drivstoffterminaler og -anlegg, </w:t>
      </w:r>
    </w:p>
    <w:p w:rsidR="00733278" w:rsidRPr="005F413D" w:rsidRDefault="00733278" w:rsidP="00733278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nb-NO"/>
        </w:rPr>
      </w:pPr>
      <w:r w:rsidRPr="005F413D">
        <w:rPr>
          <w:rFonts w:eastAsia="Times New Roman" w:cs="Arial"/>
          <w:color w:val="333333"/>
          <w:lang w:eastAsia="nb-NO"/>
        </w:rPr>
        <w:lastRenderedPageBreak/>
        <w:t>- ansatte i sentrale administrative funksjoner, </w:t>
      </w:r>
    </w:p>
    <w:p w:rsidR="00733278" w:rsidRPr="005F413D" w:rsidRDefault="00733278" w:rsidP="00733278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nb-NO"/>
        </w:rPr>
      </w:pPr>
      <w:r w:rsidRPr="005F413D">
        <w:rPr>
          <w:rFonts w:eastAsia="Times New Roman" w:cs="Arial"/>
          <w:color w:val="333333"/>
          <w:lang w:eastAsia="nb-NO"/>
        </w:rPr>
        <w:t>- ansatte i fôrindustrien,</w:t>
      </w:r>
    </w:p>
    <w:p w:rsidR="00733278" w:rsidRPr="005F413D" w:rsidRDefault="00733278" w:rsidP="00733278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nb-NO"/>
        </w:rPr>
      </w:pPr>
      <w:r w:rsidRPr="005F413D">
        <w:rPr>
          <w:rFonts w:eastAsia="Times New Roman" w:cs="Arial"/>
          <w:color w:val="333333"/>
          <w:lang w:eastAsia="nb-NO"/>
        </w:rPr>
        <w:t>- personer som arbeider med husdyrproduksjon, fiskeri og havbruk</w:t>
      </w:r>
    </w:p>
    <w:p w:rsidR="00733278" w:rsidRPr="005F413D" w:rsidRDefault="00733278" w:rsidP="00733278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nb-NO"/>
        </w:rPr>
      </w:pPr>
      <w:r w:rsidRPr="005F413D">
        <w:rPr>
          <w:rFonts w:eastAsia="Times New Roman" w:cs="Arial"/>
          <w:color w:val="333333"/>
          <w:lang w:eastAsia="nb-NO"/>
        </w:rPr>
        <w:t>- veterinærer som arbeider med husdyr, fiskeri og havbruk</w:t>
      </w:r>
    </w:p>
    <w:p w:rsidR="00733278" w:rsidRPr="005F413D" w:rsidRDefault="00733278" w:rsidP="00733278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nb-NO"/>
        </w:rPr>
      </w:pPr>
      <w:r w:rsidRPr="005F413D">
        <w:rPr>
          <w:rFonts w:eastAsia="Times New Roman" w:cs="Arial"/>
          <w:color w:val="333333"/>
          <w:lang w:eastAsia="nb-NO"/>
        </w:rPr>
        <w:t>- ansatte i næringsmiddelindustrien </w:t>
      </w:r>
    </w:p>
    <w:p w:rsidR="00733278" w:rsidRPr="00746174" w:rsidRDefault="00733278" w:rsidP="00733278">
      <w:pPr>
        <w:shd w:val="clear" w:color="auto" w:fill="FFFFFF"/>
        <w:spacing w:line="240" w:lineRule="auto"/>
      </w:pPr>
      <w:r w:rsidRPr="005F413D">
        <w:rPr>
          <w:rFonts w:eastAsia="Times New Roman" w:cs="Arial"/>
          <w:color w:val="333333"/>
          <w:lang w:eastAsia="nb-NO"/>
        </w:rPr>
        <w:t>- butikk- og bensinstasjonsansatte</w:t>
      </w:r>
    </w:p>
    <w:p w:rsidR="00733278" w:rsidRDefault="00733278" w:rsidP="00733278">
      <w:pPr>
        <w:rPr>
          <w:rFonts w:cs="Arial"/>
          <w:shd w:val="clear" w:color="auto" w:fill="FFFFFF"/>
        </w:rPr>
      </w:pPr>
      <w:r w:rsidRPr="001A305C">
        <w:t>Samme dag bestemte</w:t>
      </w:r>
      <w:r>
        <w:rPr>
          <w:b/>
        </w:rPr>
        <w:t xml:space="preserve"> </w:t>
      </w:r>
      <w:r w:rsidRPr="006E5F6C">
        <w:rPr>
          <w:b/>
        </w:rPr>
        <w:t>Barne- og familiedepartementet</w:t>
      </w:r>
      <w:r w:rsidRPr="00746174">
        <w:t xml:space="preserve"> </w:t>
      </w:r>
      <w:r w:rsidRPr="006E5F6C">
        <w:t xml:space="preserve">at </w:t>
      </w:r>
      <w:r w:rsidRPr="006E5F6C">
        <w:rPr>
          <w:rFonts w:cs="Arial"/>
          <w:shd w:val="clear" w:color="auto" w:fill="FFFFFF"/>
        </w:rPr>
        <w:t>nøkkelpersonell i barnevernet inngå</w:t>
      </w:r>
      <w:r>
        <w:rPr>
          <w:rFonts w:cs="Arial"/>
          <w:shd w:val="clear" w:color="auto" w:fill="FFFFFF"/>
        </w:rPr>
        <w:t>r</w:t>
      </w:r>
      <w:r w:rsidRPr="006E5F6C">
        <w:rPr>
          <w:rFonts w:cs="Arial"/>
          <w:shd w:val="clear" w:color="auto" w:fill="FFFFFF"/>
        </w:rPr>
        <w:t xml:space="preserve"> i gruppe</w:t>
      </w:r>
      <w:r>
        <w:rPr>
          <w:rFonts w:cs="Arial"/>
          <w:shd w:val="clear" w:color="auto" w:fill="FFFFFF"/>
        </w:rPr>
        <w:t xml:space="preserve">n som kan benytte </w:t>
      </w:r>
      <w:r w:rsidRPr="006E5F6C">
        <w:rPr>
          <w:rFonts w:cs="Arial"/>
          <w:shd w:val="clear" w:color="auto" w:fill="FFFFFF"/>
        </w:rPr>
        <w:t xml:space="preserve">skoleplass. </w:t>
      </w:r>
    </w:p>
    <w:p w:rsidR="00733278" w:rsidRDefault="00733278" w:rsidP="00733278"/>
    <w:p w:rsidR="00733278" w:rsidRPr="00BF27BC" w:rsidRDefault="00733278" w:rsidP="00733278">
      <w:pPr>
        <w:pStyle w:val="Listeavsnitt"/>
        <w:numPr>
          <w:ilvl w:val="0"/>
          <w:numId w:val="3"/>
        </w:numPr>
        <w:rPr>
          <w:color w:val="FF0000"/>
          <w:sz w:val="28"/>
          <w:szCs w:val="28"/>
          <w:shd w:val="clear" w:color="auto" w:fill="FFFFFF"/>
        </w:rPr>
      </w:pPr>
      <w:r w:rsidRPr="00BF27BC">
        <w:rPr>
          <w:color w:val="FF0000"/>
          <w:sz w:val="28"/>
          <w:szCs w:val="28"/>
          <w:shd w:val="clear" w:color="auto" w:fill="FFFFFF"/>
        </w:rPr>
        <w:t>Hvilke elever omfattes av uttrykket "</w:t>
      </w:r>
      <w:r w:rsidRPr="00BF27BC">
        <w:rPr>
          <w:rFonts w:cs="Arial"/>
          <w:color w:val="FF0000"/>
          <w:sz w:val="28"/>
          <w:szCs w:val="28"/>
          <w:shd w:val="clear" w:color="auto" w:fill="FCFFFC"/>
        </w:rPr>
        <w:t>barn med særlige omsorgsbehov"?  </w:t>
      </w:r>
    </w:p>
    <w:p w:rsidR="00733278" w:rsidRPr="00F55CC8" w:rsidRDefault="00733278" w:rsidP="00733278">
      <w:pPr>
        <w:rPr>
          <w:rFonts w:cs="Arial"/>
          <w:color w:val="212121"/>
        </w:rPr>
      </w:pPr>
      <w:r w:rsidRPr="00F55CC8">
        <w:t xml:space="preserve">Helsedirektoratet kunngjorde 12. mars at skolen skal ha et tilbud til </w:t>
      </w:r>
      <w:r w:rsidRPr="00F55CC8">
        <w:rPr>
          <w:rFonts w:cs="Arial"/>
          <w:color w:val="212121"/>
          <w:shd w:val="clear" w:color="auto" w:fill="FCFFFC"/>
        </w:rPr>
        <w:t>barn med særlige omsorgsbehov som ikke kan ivaretas når skolen er stengt. Tilbudet gjelder ikke d</w:t>
      </w:r>
      <w:r w:rsidRPr="00F55CC8">
        <w:rPr>
          <w:rFonts w:cs="Arial"/>
          <w:color w:val="212121"/>
        </w:rPr>
        <w:t>ersom noen i husstanden er pålagt hjemmekarantene.</w:t>
      </w:r>
    </w:p>
    <w:p w:rsidR="00733278" w:rsidRDefault="00733278" w:rsidP="00733278">
      <w:pPr>
        <w:rPr>
          <w:rFonts w:eastAsia="Times New Roman"/>
          <w:sz w:val="24"/>
          <w:szCs w:val="24"/>
        </w:rPr>
      </w:pPr>
      <w:r w:rsidRPr="00F55CC8">
        <w:rPr>
          <w:rFonts w:cs="Arial"/>
          <w:color w:val="212121"/>
          <w:shd w:val="clear" w:color="auto" w:fill="FCFFFC"/>
        </w:rPr>
        <w:t xml:space="preserve">Foresatte som mener at de har barn som kan få dette tilbudet, må ta kontakt med skolen. Eleven kan ikke møte på skolen før rektor har samtykket til oppmøte. </w:t>
      </w:r>
      <w:r w:rsidRPr="00F55CC8">
        <w:rPr>
          <w:rStyle w:val="s19"/>
          <w:rFonts w:eastAsia="Times New Roman"/>
          <w:color w:val="212121"/>
          <w:shd w:val="clear" w:color="auto" w:fill="FCFFFC"/>
        </w:rPr>
        <w:t>Skolen skal gjøre en konkret vurdering. Et tungtveiende hensyn må alltid være å sikre at færrest mulig barn kommer på skolen for å beskytte de barna som er helt avhengige av skoletilbudet. Dersom mange barn kommer på skolen vil dette kunne bidra til økt smitte i befolkningen</w:t>
      </w:r>
      <w:r>
        <w:rPr>
          <w:rStyle w:val="s19"/>
          <w:rFonts w:eastAsia="Times New Roman"/>
          <w:color w:val="212121"/>
          <w:sz w:val="27"/>
          <w:szCs w:val="27"/>
          <w:shd w:val="clear" w:color="auto" w:fill="FCFFFC"/>
        </w:rPr>
        <w:t>. </w:t>
      </w:r>
    </w:p>
    <w:p w:rsidR="00733278" w:rsidRDefault="00733278" w:rsidP="00733278">
      <w:pPr>
        <w:rPr>
          <w:rFonts w:cs="Arial"/>
          <w:color w:val="212121"/>
          <w:shd w:val="clear" w:color="auto" w:fill="FCFFFC"/>
        </w:rPr>
      </w:pPr>
      <w:r>
        <w:rPr>
          <w:rFonts w:cs="Arial"/>
          <w:color w:val="212121"/>
          <w:shd w:val="clear" w:color="auto" w:fill="FCFFFC"/>
        </w:rPr>
        <w:t xml:space="preserve">Behovet for tilrettelagt undervisning er ikke relevant for denne vurderingen. </w:t>
      </w:r>
    </w:p>
    <w:p w:rsidR="00733278" w:rsidRDefault="00733278" w:rsidP="00733278">
      <w:pPr>
        <w:rPr>
          <w:rFonts w:cs="Arial"/>
          <w:color w:val="212121"/>
          <w:shd w:val="clear" w:color="auto" w:fill="FCFFFC"/>
        </w:rPr>
      </w:pPr>
      <w:r>
        <w:rPr>
          <w:rFonts w:cs="Arial"/>
          <w:color w:val="212121"/>
          <w:shd w:val="clear" w:color="auto" w:fill="FCFFFC"/>
        </w:rPr>
        <w:t xml:space="preserve">Foresatte som har elever som ikke får tilbud, men likevel har behov for avlastning, må ta kontakt med sin bydel. </w:t>
      </w:r>
    </w:p>
    <w:p w:rsidR="00733278" w:rsidRPr="00DB2927" w:rsidRDefault="00733278" w:rsidP="00733278">
      <w:pPr>
        <w:rPr>
          <w:rFonts w:cs="Arial"/>
          <w:color w:val="212121"/>
          <w:shd w:val="clear" w:color="auto" w:fill="FCFFFC"/>
        </w:rPr>
      </w:pPr>
    </w:p>
    <w:p w:rsidR="00733278" w:rsidRPr="00BF27BC" w:rsidRDefault="00733278" w:rsidP="00733278">
      <w:pPr>
        <w:pStyle w:val="Listeavsnitt"/>
        <w:numPr>
          <w:ilvl w:val="0"/>
          <w:numId w:val="3"/>
        </w:numPr>
        <w:rPr>
          <w:color w:val="FF0000"/>
          <w:sz w:val="28"/>
          <w:szCs w:val="28"/>
        </w:rPr>
      </w:pPr>
      <w:r w:rsidRPr="00BF27BC">
        <w:rPr>
          <w:color w:val="FF0000"/>
          <w:sz w:val="28"/>
          <w:szCs w:val="28"/>
        </w:rPr>
        <w:t>Hv</w:t>
      </w:r>
      <w:r>
        <w:rPr>
          <w:color w:val="FF0000"/>
          <w:sz w:val="28"/>
          <w:szCs w:val="28"/>
        </w:rPr>
        <w:t>a skal skolen gjøre når de får beskjed om at en elev eller ansatt er smittet</w:t>
      </w:r>
      <w:r w:rsidRPr="00BF27BC">
        <w:rPr>
          <w:color w:val="FF0000"/>
          <w:sz w:val="28"/>
          <w:szCs w:val="28"/>
        </w:rPr>
        <w:t>?</w:t>
      </w:r>
    </w:p>
    <w:p w:rsidR="00733278" w:rsidRDefault="00733278" w:rsidP="00733278">
      <w:pPr>
        <w:pStyle w:val="Rentekst"/>
      </w:pPr>
      <w:r>
        <w:t xml:space="preserve">Skolene skal følge de til enhver tid gjeldene råd fra Helsemyndighetene. </w:t>
      </w:r>
    </w:p>
    <w:p w:rsidR="00733278" w:rsidRDefault="00733278" w:rsidP="00733278">
      <w:pPr>
        <w:pStyle w:val="Rentekst"/>
      </w:pPr>
    </w:p>
    <w:p w:rsidR="00733278" w:rsidRDefault="00733278" w:rsidP="00733278">
      <w:pPr>
        <w:pStyle w:val="Rentekst"/>
      </w:pPr>
      <w:r>
        <w:t xml:space="preserve">Har en ansatt eller elev, enten fått påvist smitte eller er definert som "nærkontakt", skal denne eleven eller den ansatte være i hjemmekarantene. Definisjonen av hvem som er nærkontakter fremgår her: </w:t>
      </w:r>
    </w:p>
    <w:p w:rsidR="00733278" w:rsidRPr="00E36149" w:rsidRDefault="003876A4" w:rsidP="00733278">
      <w:pPr>
        <w:pStyle w:val="Rentekst"/>
        <w:rPr>
          <w:color w:val="0070C0"/>
        </w:rPr>
      </w:pPr>
      <w:hyperlink r:id="rId7" w:history="1">
        <w:r w:rsidR="00733278" w:rsidRPr="00E36149">
          <w:rPr>
            <w:rStyle w:val="Hyperkobling"/>
            <w:color w:val="0070C0"/>
          </w:rPr>
          <w:t>https://www.fhi.no/nettpub/coronavirus/helsepersonell/definisjoner-av-mistenkte-og-bekreftede-tilfeller-med-koronavirus-coronavir/</w:t>
        </w:r>
      </w:hyperlink>
    </w:p>
    <w:p w:rsidR="00733278" w:rsidRDefault="00733278" w:rsidP="00733278">
      <w:pPr>
        <w:pStyle w:val="Rentekst"/>
      </w:pPr>
      <w:r>
        <w:t xml:space="preserve"> </w:t>
      </w:r>
    </w:p>
    <w:p w:rsidR="00733278" w:rsidRDefault="00733278" w:rsidP="00733278">
      <w:pPr>
        <w:pStyle w:val="Rentekst"/>
      </w:pPr>
      <w:r>
        <w:t>Her er mer informasjon om hjemmekarantene:</w:t>
      </w:r>
    </w:p>
    <w:p w:rsidR="00733278" w:rsidRPr="00E36149" w:rsidRDefault="003876A4" w:rsidP="00733278">
      <w:pPr>
        <w:pStyle w:val="Rentekst"/>
        <w:rPr>
          <w:color w:val="0070C0"/>
        </w:rPr>
      </w:pPr>
      <w:hyperlink r:id="rId8" w:history="1">
        <w:r w:rsidR="00733278" w:rsidRPr="00E36149">
          <w:rPr>
            <w:rStyle w:val="Hyperkobling"/>
            <w:color w:val="0070C0"/>
          </w:rPr>
          <w:t>https://www.fhi.no/nettpub/coronavirus/rad-til-personer-som-er-smittet-eller-har-vart-utsatt-for-smitte/rad-til-personer-som-er-i-hjemmekarantene/</w:t>
        </w:r>
      </w:hyperlink>
    </w:p>
    <w:p w:rsidR="00733278" w:rsidRDefault="00733278" w:rsidP="00733278">
      <w:pPr>
        <w:pStyle w:val="Rentekst"/>
      </w:pPr>
    </w:p>
    <w:sectPr w:rsidR="0073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CC1"/>
    <w:multiLevelType w:val="hybridMultilevel"/>
    <w:tmpl w:val="E7D2F2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2A62"/>
    <w:multiLevelType w:val="hybridMultilevel"/>
    <w:tmpl w:val="62D626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D1DA4"/>
    <w:multiLevelType w:val="multilevel"/>
    <w:tmpl w:val="C9F2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8E"/>
    <w:rsid w:val="00082C8E"/>
    <w:rsid w:val="001A305C"/>
    <w:rsid w:val="003876A4"/>
    <w:rsid w:val="003F6A0D"/>
    <w:rsid w:val="004463B6"/>
    <w:rsid w:val="0045259A"/>
    <w:rsid w:val="00546ED5"/>
    <w:rsid w:val="00582F1E"/>
    <w:rsid w:val="005E52CD"/>
    <w:rsid w:val="005F413D"/>
    <w:rsid w:val="005F7259"/>
    <w:rsid w:val="00636EFD"/>
    <w:rsid w:val="006E5F6C"/>
    <w:rsid w:val="0072742F"/>
    <w:rsid w:val="0072784F"/>
    <w:rsid w:val="00733278"/>
    <w:rsid w:val="00746174"/>
    <w:rsid w:val="007810D2"/>
    <w:rsid w:val="00786326"/>
    <w:rsid w:val="00831112"/>
    <w:rsid w:val="009909D7"/>
    <w:rsid w:val="00A52DA7"/>
    <w:rsid w:val="00BA24A2"/>
    <w:rsid w:val="00CC1BDB"/>
    <w:rsid w:val="00D03C22"/>
    <w:rsid w:val="00D0656E"/>
    <w:rsid w:val="00DD1A2E"/>
    <w:rsid w:val="00DD4482"/>
    <w:rsid w:val="00E36149"/>
    <w:rsid w:val="00EC73AF"/>
    <w:rsid w:val="00F2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720A1-0AEF-4CB9-A5B7-453EDE23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82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2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32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82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82F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546ED5"/>
    <w:rPr>
      <w:color w:val="0000FF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32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ntekst">
    <w:name w:val="Plain Text"/>
    <w:basedOn w:val="Normal"/>
    <w:link w:val="RentekstTegn"/>
    <w:uiPriority w:val="99"/>
    <w:unhideWhenUsed/>
    <w:rsid w:val="00733278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3327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73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33278"/>
    <w:pPr>
      <w:ind w:left="720"/>
      <w:contextualSpacing/>
    </w:pPr>
  </w:style>
  <w:style w:type="character" w:customStyle="1" w:styleId="s19">
    <w:name w:val="s19"/>
    <w:basedOn w:val="Standardskriftforavsnitt"/>
    <w:rsid w:val="0073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00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5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1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5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6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6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3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6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0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6FE9FF"/>
            <w:right w:val="none" w:sz="0" w:space="0" w:color="auto"/>
          </w:divBdr>
        </w:div>
        <w:div w:id="1584989452">
          <w:marLeft w:val="0"/>
          <w:marRight w:val="0"/>
          <w:marTop w:val="288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nettpub/coronavirus/rad-til-personer-som-er-smittet-eller-har-vart-utsatt-for-smitte/rad-til-personer-som-er-i-hjemmekarante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hi.no/nettpub/coronavirus/helsepersonell/definisjoner-av-mistenkte-og-bekreftede-tilfeller-med-koronavirus-coronav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sb.no/globalassets/dokumenter/rapporter/kiks-2_januar.pdf" TargetMode="External"/><Relationship Id="rId5" Type="http://schemas.openxmlformats.org/officeDocument/2006/relationships/hyperlink" Target="https://www.dsb.no/globalassets/dokumenter/rapporter/kiksii_kortversjo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AA5A3241.dotm</Template>
  <TotalTime>0</TotalTime>
  <Pages>2</Pages>
  <Words>682</Words>
  <Characters>3617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Bergh Ankarstrand</dc:creator>
  <cp:keywords/>
  <dc:description/>
  <cp:lastModifiedBy>Anne-Lise Plogås</cp:lastModifiedBy>
  <cp:revision>2</cp:revision>
  <dcterms:created xsi:type="dcterms:W3CDTF">2020-03-16T17:01:00Z</dcterms:created>
  <dcterms:modified xsi:type="dcterms:W3CDTF">2020-03-16T17:01:00Z</dcterms:modified>
</cp:coreProperties>
</file>